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840203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7FC5">
              <w:rPr>
                <w:b/>
                <w:sz w:val="32"/>
                <w:szCs w:val="32"/>
              </w:rPr>
              <w:t>1940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EA588B" w:rsidR="005342DC" w:rsidRPr="00491E4E" w:rsidRDefault="00C67FC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42F99F8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67FC5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BAD76B8" w:rsidR="005342DC" w:rsidRDefault="00C67FC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Technical Middle College</w:t>
            </w:r>
          </w:p>
          <w:p w14:paraId="3D1D2400" w14:textId="42498E30" w:rsidR="007469C2" w:rsidRPr="00F45F68" w:rsidRDefault="00C67FC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Trena Tymes</w:t>
            </w:r>
          </w:p>
          <w:p w14:paraId="036030D1" w14:textId="6251C552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67FC5">
              <w:rPr>
                <w:b/>
                <w:sz w:val="28"/>
                <w:szCs w:val="28"/>
              </w:rPr>
              <w:t>248-320-7534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4FD0B1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E1871">
              <w:rPr>
                <w:b/>
                <w:sz w:val="28"/>
                <w:szCs w:val="28"/>
              </w:rPr>
              <w:t>Sara Pacheco-Ruiz</w:t>
            </w:r>
          </w:p>
          <w:p w14:paraId="7CE39807" w14:textId="6820790A" w:rsidR="005342DC" w:rsidRPr="00491E4E" w:rsidRDefault="001E187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Sara Ruiz and </w:t>
            </w:r>
            <w:proofErr w:type="spellStart"/>
            <w:r>
              <w:rPr>
                <w:b/>
                <w:sz w:val="28"/>
                <w:szCs w:val="28"/>
              </w:rPr>
              <w:t>Armanado</w:t>
            </w:r>
            <w:proofErr w:type="spellEnd"/>
            <w:r>
              <w:rPr>
                <w:b/>
                <w:sz w:val="28"/>
                <w:szCs w:val="28"/>
              </w:rPr>
              <w:t xml:space="preserve"> Pacheco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AC1D382" w:rsidR="005342DC" w:rsidRPr="00491E4E" w:rsidRDefault="009829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0A6685D" w:rsidR="005342DC" w:rsidRPr="00CD6EC1" w:rsidRDefault="00C67FC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Washtenaw Technical Middle College</w:t>
            </w:r>
          </w:p>
          <w:p w14:paraId="70DFC68E" w14:textId="61AE98AF" w:rsidR="005342DC" w:rsidRPr="00CD6EC1" w:rsidRDefault="00C67FC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4800 E. Huron River Drive</w:t>
            </w:r>
          </w:p>
          <w:p w14:paraId="1BFE1B7C" w14:textId="4B7D3AEA" w:rsidR="005342DC" w:rsidRPr="00491E4E" w:rsidRDefault="00C67FC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9C22FC" w:rsidR="005E3624" w:rsidRPr="00491E4E" w:rsidRDefault="00C67FC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AF6F5BD" wp14:editId="004F8427">
                  <wp:extent cx="5944430" cy="485843"/>
                  <wp:effectExtent l="0" t="0" r="0" b="9525"/>
                  <wp:docPr id="1393574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574436" name="Picture 13935744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4C60500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C67FC5"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8FD9C" w14:textId="77777777" w:rsidR="00507ED6" w:rsidRDefault="00507ED6">
      <w:pPr>
        <w:spacing w:before="0"/>
      </w:pPr>
      <w:r>
        <w:separator/>
      </w:r>
    </w:p>
  </w:endnote>
  <w:endnote w:type="continuationSeparator" w:id="0">
    <w:p w14:paraId="11864C68" w14:textId="77777777" w:rsidR="00507ED6" w:rsidRDefault="00507E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1254" w14:textId="77777777" w:rsidR="00507ED6" w:rsidRDefault="00507ED6">
      <w:pPr>
        <w:spacing w:before="0"/>
      </w:pPr>
      <w:r>
        <w:separator/>
      </w:r>
    </w:p>
  </w:footnote>
  <w:footnote w:type="continuationSeparator" w:id="0">
    <w:p w14:paraId="52644297" w14:textId="77777777" w:rsidR="00507ED6" w:rsidRDefault="00507ED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1E1871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D6A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7ED6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1021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42E53"/>
    <w:rsid w:val="00B527CC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67FC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0BEA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2025-04-18T16:54:00Z</dcterms:created>
  <dcterms:modified xsi:type="dcterms:W3CDTF">2025-04-18T16:54:00Z</dcterms:modified>
</cp:coreProperties>
</file>